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16"/>
        <w:gridCol w:w="4696"/>
      </w:tblGrid>
      <w:tr w:rsidR="00E1175D" w:rsidRPr="002546E9" w:rsidTr="00502B3E">
        <w:trPr>
          <w:trHeight w:val="20"/>
        </w:trPr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1175D" w:rsidRPr="002546E9" w:rsidRDefault="00E1175D" w:rsidP="00502B3E">
            <w:pPr>
              <w:pStyle w:val="Texto"/>
              <w:spacing w:line="240" w:lineRule="auto"/>
              <w:ind w:firstLine="0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978660" cy="770890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5D" w:rsidRPr="002546E9" w:rsidRDefault="00E1175D" w:rsidP="00502B3E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2546E9">
              <w:rPr>
                <w:b/>
                <w:szCs w:val="24"/>
              </w:rPr>
              <w:t>ANEXO XXII</w:t>
            </w:r>
          </w:p>
          <w:p w:rsidR="00E1175D" w:rsidRPr="000212FF" w:rsidRDefault="00E1175D" w:rsidP="00502B3E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2546E9">
              <w:rPr>
                <w:b/>
                <w:szCs w:val="24"/>
              </w:rPr>
              <w:t>Guión para Estudios de Diseño para Infraestructuras Agrologística</w:t>
            </w:r>
          </w:p>
        </w:tc>
      </w:tr>
    </w:tbl>
    <w:p w:rsidR="00E1175D" w:rsidRPr="002546E9" w:rsidRDefault="00E1175D" w:rsidP="00E1175D">
      <w:pPr>
        <w:pStyle w:val="Texto"/>
      </w:pPr>
    </w:p>
    <w:p w:rsidR="00E1175D" w:rsidRPr="002546E9" w:rsidRDefault="00E1175D" w:rsidP="00E1175D">
      <w:pPr>
        <w:pStyle w:val="Texto"/>
        <w:spacing w:line="420" w:lineRule="exact"/>
      </w:pPr>
      <w:r w:rsidRPr="002546E9">
        <w:t>1.</w:t>
      </w:r>
      <w:r w:rsidRPr="002546E9">
        <w:tab/>
        <w:t>Nombre del Proyecto</w:t>
      </w:r>
    </w:p>
    <w:p w:rsidR="00E1175D" w:rsidRPr="002546E9" w:rsidRDefault="00E1175D" w:rsidP="00E1175D">
      <w:pPr>
        <w:pStyle w:val="Texto"/>
        <w:spacing w:line="420" w:lineRule="exact"/>
      </w:pPr>
      <w:r w:rsidRPr="002546E9">
        <w:t>2.</w:t>
      </w:r>
      <w:r w:rsidRPr="002546E9">
        <w:tab/>
        <w:t>Resumen Ejecutivo</w:t>
      </w:r>
    </w:p>
    <w:p w:rsidR="00E1175D" w:rsidRPr="002546E9" w:rsidRDefault="00E1175D" w:rsidP="00E1175D">
      <w:pPr>
        <w:pStyle w:val="Texto"/>
        <w:spacing w:line="420" w:lineRule="exact"/>
      </w:pPr>
      <w:r w:rsidRPr="002546E9">
        <w:t>3.</w:t>
      </w:r>
      <w:r w:rsidRPr="002546E9">
        <w:tab/>
        <w:t>Antecedentes</w:t>
      </w:r>
    </w:p>
    <w:p w:rsidR="00E1175D" w:rsidRPr="002546E9" w:rsidRDefault="00E1175D" w:rsidP="00E1175D">
      <w:pPr>
        <w:pStyle w:val="Texto"/>
        <w:spacing w:line="420" w:lineRule="exact"/>
      </w:pPr>
      <w:r w:rsidRPr="002546E9">
        <w:t>4.</w:t>
      </w:r>
      <w:r w:rsidRPr="002546E9">
        <w:tab/>
        <w:t>Objetivo(s) general(s) y específico(s)</w:t>
      </w:r>
    </w:p>
    <w:p w:rsidR="00E1175D" w:rsidRPr="002546E9" w:rsidRDefault="00E1175D" w:rsidP="00E1175D">
      <w:pPr>
        <w:pStyle w:val="Texto"/>
        <w:spacing w:line="420" w:lineRule="exact"/>
      </w:pPr>
      <w:r w:rsidRPr="002546E9">
        <w:t>5.</w:t>
      </w:r>
      <w:r w:rsidRPr="002546E9">
        <w:tab/>
        <w:t>Justificación</w:t>
      </w:r>
    </w:p>
    <w:p w:rsidR="00E1175D" w:rsidRPr="002546E9" w:rsidRDefault="00E1175D" w:rsidP="00E1175D">
      <w:pPr>
        <w:pStyle w:val="Texto"/>
        <w:spacing w:line="420" w:lineRule="exact"/>
      </w:pPr>
      <w:r w:rsidRPr="002546E9">
        <w:t>6.</w:t>
      </w:r>
      <w:r w:rsidRPr="002546E9">
        <w:tab/>
        <w:t>Problemática a resolver</w:t>
      </w:r>
    </w:p>
    <w:p w:rsidR="00E1175D" w:rsidRPr="002546E9" w:rsidRDefault="00E1175D" w:rsidP="00E1175D">
      <w:pPr>
        <w:pStyle w:val="Texto"/>
        <w:spacing w:line="420" w:lineRule="exact"/>
      </w:pPr>
      <w:r w:rsidRPr="002546E9">
        <w:t>7.</w:t>
      </w:r>
      <w:r w:rsidRPr="002546E9">
        <w:tab/>
        <w:t>Datos Generales y aspectos técnicos del proyecto</w:t>
      </w:r>
    </w:p>
    <w:p w:rsidR="00E1175D" w:rsidRPr="002546E9" w:rsidRDefault="00E1175D" w:rsidP="00E1175D">
      <w:pPr>
        <w:pStyle w:val="Texto"/>
        <w:spacing w:line="420" w:lineRule="exact"/>
      </w:pPr>
      <w:r w:rsidRPr="002546E9">
        <w:t>8.</w:t>
      </w:r>
      <w:r w:rsidRPr="002546E9">
        <w:tab/>
        <w:t>Propuesta de trabajo</w:t>
      </w:r>
    </w:p>
    <w:p w:rsidR="00E1175D" w:rsidRPr="002546E9" w:rsidRDefault="00E1175D" w:rsidP="00E1175D">
      <w:pPr>
        <w:pStyle w:val="Texto"/>
        <w:spacing w:line="420" w:lineRule="exact"/>
      </w:pPr>
      <w:r w:rsidRPr="002546E9">
        <w:t>9.</w:t>
      </w:r>
      <w:r w:rsidRPr="002546E9">
        <w:tab/>
        <w:t>Metodología</w:t>
      </w:r>
    </w:p>
    <w:p w:rsidR="00E1175D" w:rsidRPr="002546E9" w:rsidRDefault="00E1175D" w:rsidP="00E1175D">
      <w:pPr>
        <w:pStyle w:val="Texto"/>
        <w:spacing w:line="420" w:lineRule="exact"/>
      </w:pPr>
      <w:r w:rsidRPr="002546E9">
        <w:t>10.</w:t>
      </w:r>
      <w:r w:rsidRPr="002546E9">
        <w:tab/>
        <w:t>Cronograma</w:t>
      </w:r>
    </w:p>
    <w:p w:rsidR="00E1175D" w:rsidRPr="002546E9" w:rsidRDefault="00E1175D" w:rsidP="00E1175D">
      <w:pPr>
        <w:pStyle w:val="Texto"/>
        <w:spacing w:line="420" w:lineRule="exact"/>
      </w:pPr>
      <w:r w:rsidRPr="002546E9">
        <w:t>11.</w:t>
      </w:r>
      <w:r w:rsidRPr="002546E9">
        <w:tab/>
        <w:t>Descripción y análisis de impactos esperados</w:t>
      </w:r>
    </w:p>
    <w:p w:rsidR="00E1175D" w:rsidRPr="002546E9" w:rsidRDefault="00E1175D" w:rsidP="00E1175D">
      <w:pPr>
        <w:pStyle w:val="Texto"/>
        <w:spacing w:line="420" w:lineRule="exact"/>
      </w:pPr>
      <w:r w:rsidRPr="002546E9">
        <w:t>12.</w:t>
      </w:r>
      <w:r w:rsidRPr="002546E9">
        <w:tab/>
        <w:t>Equipo de trabajo</w:t>
      </w:r>
    </w:p>
    <w:p w:rsidR="00E1175D" w:rsidRDefault="00E1175D" w:rsidP="00E1175D">
      <w:pPr>
        <w:pStyle w:val="Texto"/>
        <w:spacing w:line="420" w:lineRule="exact"/>
      </w:pPr>
      <w:r w:rsidRPr="002546E9">
        <w:t>13.</w:t>
      </w:r>
      <w:r w:rsidRPr="002546E9">
        <w:tab/>
        <w:t>Descripción de entregables</w:t>
      </w:r>
    </w:p>
    <w:p w:rsidR="00E1175D" w:rsidRDefault="00E1175D" w:rsidP="00E1175D">
      <w:pPr>
        <w:pStyle w:val="Texto"/>
      </w:pPr>
    </w:p>
    <w:p w:rsidR="00E1175D" w:rsidRDefault="00E1175D" w:rsidP="00E1175D">
      <w:pPr>
        <w:pStyle w:val="Texto"/>
      </w:pPr>
    </w:p>
    <w:p w:rsidR="00E1175D" w:rsidRDefault="00E1175D" w:rsidP="00E1175D">
      <w:pPr>
        <w:pStyle w:val="Texto"/>
      </w:pPr>
    </w:p>
    <w:p w:rsidR="00E1175D" w:rsidRDefault="00E1175D" w:rsidP="00E1175D">
      <w:pPr>
        <w:pStyle w:val="Texto"/>
      </w:pPr>
    </w:p>
    <w:p w:rsidR="00E1175D" w:rsidRDefault="00E1175D" w:rsidP="00E1175D">
      <w:pPr>
        <w:pStyle w:val="Texto"/>
      </w:pPr>
    </w:p>
    <w:p w:rsidR="00E1175D" w:rsidRDefault="00E1175D" w:rsidP="00E1175D">
      <w:pPr>
        <w:pStyle w:val="Texto"/>
      </w:pPr>
    </w:p>
    <w:p w:rsidR="00E1175D" w:rsidRDefault="00E1175D" w:rsidP="00E1175D">
      <w:pPr>
        <w:pStyle w:val="Texto"/>
      </w:pPr>
    </w:p>
    <w:p w:rsidR="00E1175D" w:rsidRDefault="00E1175D" w:rsidP="00E1175D">
      <w:pPr>
        <w:pStyle w:val="Texto"/>
      </w:pPr>
    </w:p>
    <w:p w:rsidR="00E1175D" w:rsidRDefault="00E1175D" w:rsidP="00E1175D">
      <w:pPr>
        <w:pStyle w:val="Texto"/>
      </w:pPr>
    </w:p>
    <w:p w:rsidR="00E1175D" w:rsidRDefault="00E1175D" w:rsidP="00E1175D">
      <w:pPr>
        <w:pStyle w:val="Texto"/>
      </w:pPr>
    </w:p>
    <w:p w:rsidR="00E1175D" w:rsidRPr="002546E9" w:rsidRDefault="00E1175D" w:rsidP="00E1175D">
      <w:pPr>
        <w:pStyle w:val="Texto"/>
      </w:pPr>
    </w:p>
    <w:p w:rsidR="00A73B3A" w:rsidRDefault="00E1175D" w:rsidP="00E1175D">
      <w:pPr>
        <w:pStyle w:val="Texto"/>
        <w:ind w:firstLine="0"/>
        <w:jc w:val="center"/>
      </w:pPr>
      <w:r w:rsidRPr="002546E9">
        <w:rPr>
          <w:i/>
        </w:rPr>
        <w:t xml:space="preserve">“Este programa es público, ajeno a cualquier partido político. Queda prohibido el uso para </w:t>
      </w:r>
      <w:proofErr w:type="gramStart"/>
      <w:r w:rsidRPr="002546E9">
        <w:rPr>
          <w:i/>
        </w:rPr>
        <w:t xml:space="preserve">fines </w:t>
      </w:r>
      <w:r>
        <w:rPr>
          <w:i/>
        </w:rPr>
        <w:t xml:space="preserve"> </w:t>
      </w:r>
      <w:r w:rsidRPr="002546E9">
        <w:rPr>
          <w:i/>
        </w:rPr>
        <w:t>distintos</w:t>
      </w:r>
      <w:proofErr w:type="gramEnd"/>
      <w:r w:rsidRPr="002546E9">
        <w:rPr>
          <w:i/>
        </w:rPr>
        <w:t xml:space="preserve"> a los establecidos en el programa”</w:t>
      </w:r>
    </w:p>
    <w:sectPr w:rsidR="00A73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D"/>
    <w:rsid w:val="0060568D"/>
    <w:rsid w:val="00821711"/>
    <w:rsid w:val="00A73B3A"/>
    <w:rsid w:val="00C23F40"/>
    <w:rsid w:val="00E1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8E17E-D803-4B44-ABA4-2A680C14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1175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1175D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Ramirez Bravo</dc:creator>
  <cp:keywords/>
  <dc:description/>
  <cp:lastModifiedBy>Sandra Ramirez Bravo</cp:lastModifiedBy>
  <cp:revision>1</cp:revision>
  <dcterms:created xsi:type="dcterms:W3CDTF">2015-12-31T16:51:00Z</dcterms:created>
  <dcterms:modified xsi:type="dcterms:W3CDTF">2015-12-31T16:51:00Z</dcterms:modified>
</cp:coreProperties>
</file>